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7136A51A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A0F81">
        <w:rPr>
          <w:rFonts w:ascii="Arial" w:hAnsi="Arial" w:cs="Arial"/>
        </w:rPr>
        <w:t>6</w:t>
      </w:r>
      <w:r w:rsidR="003F62C9">
        <w:rPr>
          <w:rFonts w:ascii="Arial" w:hAnsi="Arial" w:cs="Arial"/>
        </w:rPr>
        <w:t>6</w:t>
      </w:r>
      <w:r w:rsidRPr="00E4490F">
        <w:rPr>
          <w:rFonts w:ascii="Arial" w:hAnsi="Arial" w:cs="Arial"/>
        </w:rPr>
        <w:t>.202</w:t>
      </w:r>
      <w:r w:rsidR="002A0F81">
        <w:rPr>
          <w:rFonts w:ascii="Arial" w:hAnsi="Arial" w:cs="Arial"/>
        </w:rPr>
        <w:t>2</w:t>
      </w:r>
      <w:r w:rsidRPr="00E4490F">
        <w:rPr>
          <w:rFonts w:ascii="Arial" w:hAnsi="Arial" w:cs="Arial"/>
        </w:rPr>
        <w:t>.JD</w:t>
      </w:r>
    </w:p>
    <w:p w14:paraId="4B142810" w14:textId="05147D43" w:rsidR="00E4490F" w:rsidRPr="002A0F81" w:rsidRDefault="00E4490F" w:rsidP="00E4490F">
      <w:pPr>
        <w:spacing w:after="0" w:line="240" w:lineRule="auto"/>
        <w:rPr>
          <w:rFonts w:ascii="Arial" w:hAnsi="Arial" w:cs="Arial"/>
          <w:color w:val="FF0000"/>
        </w:rPr>
      </w:pPr>
      <w:r w:rsidRPr="00E4490F">
        <w:rPr>
          <w:rFonts w:ascii="Arial" w:hAnsi="Arial" w:cs="Arial"/>
        </w:rPr>
        <w:t xml:space="preserve">Nr dok. </w:t>
      </w:r>
      <w:r w:rsidR="007B7CBA" w:rsidRPr="007B7CBA">
        <w:rPr>
          <w:rFonts w:ascii="Arial" w:hAnsi="Arial" w:cs="Arial"/>
        </w:rPr>
        <w:t>31816.2023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40AA7772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2A0F81">
        <w:rPr>
          <w:rFonts w:ascii="Arial" w:hAnsi="Arial" w:cs="Arial"/>
        </w:rPr>
        <w:t>00007398/9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2A0F81">
        <w:rPr>
          <w:rFonts w:ascii="Arial" w:hAnsi="Arial" w:cs="Arial"/>
        </w:rPr>
        <w:t>981.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54962071" w:rsidR="00E4490F" w:rsidRDefault="002A0F81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26502/100000</w:t>
      </w:r>
      <w:r w:rsidR="0013177F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</w:t>
      </w:r>
      <w:r w:rsidR="0013177F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ch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4608 i 4609</w:t>
      </w:r>
      <w:r w:rsidR="0013177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425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3BC1F871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2A0F81">
        <w:rPr>
          <w:rFonts w:ascii="Arial" w:hAnsi="Arial" w:cs="Arial"/>
        </w:rPr>
        <w:t>97,76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2A0F81">
        <w:rPr>
          <w:rFonts w:ascii="Arial" w:hAnsi="Arial" w:cs="Arial"/>
        </w:rPr>
        <w:t>29,68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48894934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2A0F8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znajdujący się w budynku mieszkalnym nr </w:t>
      </w:r>
      <w:r w:rsidR="002A0F81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, położony w Świętochłowicach przy ul. </w:t>
      </w:r>
      <w:r w:rsidR="002A0F81">
        <w:rPr>
          <w:rFonts w:ascii="Arial" w:hAnsi="Arial" w:cs="Arial"/>
        </w:rPr>
        <w:t>Wyzwolenia</w:t>
      </w:r>
      <w:r>
        <w:rPr>
          <w:rFonts w:ascii="Arial" w:hAnsi="Arial" w:cs="Arial"/>
        </w:rPr>
        <w:t xml:space="preserve">, sprzedawany jest wraz z udziałem w wysokości </w:t>
      </w:r>
      <w:r w:rsidR="002A0F81">
        <w:rPr>
          <w:rFonts w:ascii="Arial" w:hAnsi="Arial" w:cs="Arial"/>
        </w:rPr>
        <w:t>26502/100000</w:t>
      </w:r>
      <w:r>
        <w:rPr>
          <w:rFonts w:ascii="Arial" w:hAnsi="Arial" w:cs="Arial"/>
        </w:rPr>
        <w:t xml:space="preserve"> 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0359A54D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2A0F81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oznaczon</w:t>
      </w:r>
      <w:r w:rsidR="002A0F81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numer</w:t>
      </w:r>
      <w:r w:rsidR="002A0F81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2A0F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2A0F81">
        <w:rPr>
          <w:rFonts w:ascii="Arial" w:hAnsi="Arial" w:cs="Arial"/>
        </w:rPr>
        <w:t>4608 i 4609</w:t>
      </w:r>
      <w:r>
        <w:rPr>
          <w:rFonts w:ascii="Arial" w:hAnsi="Arial" w:cs="Arial"/>
        </w:rPr>
        <w:t xml:space="preserve"> o </w:t>
      </w:r>
      <w:r w:rsidR="002A0F81">
        <w:rPr>
          <w:rFonts w:ascii="Arial" w:hAnsi="Arial" w:cs="Arial"/>
        </w:rPr>
        <w:t xml:space="preserve">łącznej </w:t>
      </w:r>
      <w:r>
        <w:rPr>
          <w:rFonts w:ascii="Arial" w:hAnsi="Arial" w:cs="Arial"/>
        </w:rPr>
        <w:t xml:space="preserve">powierzchni </w:t>
      </w:r>
      <w:r w:rsidR="002A0F81">
        <w:rPr>
          <w:rFonts w:ascii="Arial" w:hAnsi="Arial" w:cs="Arial"/>
        </w:rPr>
        <w:t>425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42A7B9CA" w:rsidR="00B4440E" w:rsidRDefault="002A0F81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253 950</w:t>
      </w:r>
      <w:r w:rsidR="00B4440E">
        <w:rPr>
          <w:rFonts w:ascii="Arial" w:hAnsi="Arial" w:cs="Arial"/>
        </w:rPr>
        <w:t xml:space="preserve">,00 zł. (słownie: </w:t>
      </w:r>
      <w:r>
        <w:rPr>
          <w:rFonts w:ascii="Arial" w:hAnsi="Arial" w:cs="Arial"/>
        </w:rPr>
        <w:t xml:space="preserve">dwieście pięćdziesiąt trzy tysiące dziewięćset pięćdziesiąt złotych,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2A0F81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2A0F81"/>
    <w:rsid w:val="0036582B"/>
    <w:rsid w:val="003F62C9"/>
    <w:rsid w:val="0078381C"/>
    <w:rsid w:val="007B7CBA"/>
    <w:rsid w:val="00B0624B"/>
    <w:rsid w:val="00B4440E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6</cp:revision>
  <cp:lastPrinted>2023-09-26T06:23:00Z</cp:lastPrinted>
  <dcterms:created xsi:type="dcterms:W3CDTF">2023-08-21T10:34:00Z</dcterms:created>
  <dcterms:modified xsi:type="dcterms:W3CDTF">2023-09-26T06:29:00Z</dcterms:modified>
</cp:coreProperties>
</file>